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5"/>
          <w:rFonts w:hint="default" w:ascii="Calibri" w:hAnsi="Calibri" w:eastAsia="微软雅黑" w:cs="Calibri"/>
          <w:i w:val="0"/>
          <w:iCs w:val="0"/>
          <w:caps w:val="0"/>
          <w:color w:val="333333"/>
          <w:spacing w:val="0"/>
          <w:sz w:val="32"/>
          <w:szCs w:val="32"/>
          <w:shd w:val="clear" w:fill="FFFFFF"/>
          <w:vertAlign w:val="baseline"/>
          <w:lang w:val="en-US" w:eastAsia="zh-CN"/>
        </w:rPr>
      </w:pPr>
      <w:bookmarkStart w:id="0" w:name="OLE_LINK2"/>
      <w:bookmarkStart w:id="1" w:name="OLE_LINK4"/>
      <w:r>
        <w:rPr>
          <w:rStyle w:val="5"/>
          <w:rFonts w:hint="default" w:ascii="Calibri" w:hAnsi="Calibri" w:eastAsia="微软雅黑" w:cs="Calibri"/>
          <w:i w:val="0"/>
          <w:iCs w:val="0"/>
          <w:caps w:val="0"/>
          <w:color w:val="333333"/>
          <w:spacing w:val="0"/>
          <w:sz w:val="32"/>
          <w:szCs w:val="32"/>
          <w:shd w:val="clear" w:fill="FFFFFF"/>
          <w:vertAlign w:val="baseline"/>
          <w:lang w:val="en-US" w:eastAsia="zh-CN"/>
        </w:rPr>
        <w:t>2015年同等学力英语考试真题</w:t>
      </w:r>
    </w:p>
    <w:bookmarkEnd w:id="0"/>
    <w:p>
      <w:pPr>
        <w:ind w:firstLine="2801" w:firstLineChars="1000"/>
        <w:jc w:val="left"/>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Paper One (100 minutes)</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I  Oral Communication (10 points)</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Section A</w:t>
      </w:r>
    </w:p>
    <w:p>
      <w:pPr>
        <w:rPr>
          <w:rFonts w:hint="default" w:ascii="Calibri" w:hAnsi="Calibri" w:eastAsia="微软雅黑" w:cs="Calibri"/>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 xml:space="preserve">: In this section there are two incomplete dialogues and each dialogue has three blanks and three choices A, B and C,taken from the dialogue.Fill in each of the blanks with one of the choices to complete the dialogue and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bookmarkEnd w:id="1"/>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Dialogue One</w:t>
      </w:r>
    </w:p>
    <w:p>
      <w:pPr>
        <w:numPr>
          <w:ilvl w:val="0"/>
          <w:numId w:val="1"/>
        </w:num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Are you familiar with our rules and fines?</w:t>
      </w:r>
    </w:p>
    <w:p>
      <w:pPr>
        <w:numPr>
          <w:ilvl w:val="0"/>
          <w:numId w:val="1"/>
        </w:numPr>
        <w:ind w:left="0" w:leftChars="0"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The hours and limitations are printed</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on the card and this handout.</w:t>
      </w:r>
    </w:p>
    <w:p>
      <w:pPr>
        <w:numPr>
          <w:ilvl w:val="0"/>
          <w:numId w:val="1"/>
        </w:numPr>
        <w:ind w:left="0" w:leftChars="0"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May I have your driver's license,please?</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Student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Excuse me.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 am interested in getting a library card.</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Librarian</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Sure,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let me give you an application.You can fill it out right here at the counter.</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Student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Thank you.</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I'll do it right now.</w:t>
      </w:r>
    </w:p>
    <w:p>
      <w:pPr>
        <w:rPr>
          <w:rFonts w:hint="default" w:ascii="Calibri" w:hAnsi="Calibri" w:eastAsia="微软雅黑" w:cs="Calibri"/>
          <w:i w:val="0"/>
          <w:iCs w:val="0"/>
          <w:caps w:val="0"/>
          <w:color w:val="333333"/>
          <w:spacing w:val="0"/>
          <w:kern w:val="0"/>
          <w:sz w:val="28"/>
          <w:szCs w:val="28"/>
          <w:u w:val="non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Librarian</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Let me take a look at this for you.</w:t>
      </w:r>
      <w:bookmarkStart w:id="2" w:name="OLE_LINK5"/>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1   </w:t>
      </w:r>
      <w:bookmarkEnd w:id="2"/>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Student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Here is it.</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Librarian</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You seem to have filled the form out all right.</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2   </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Student: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Yes</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 know what to do.</w:t>
      </w:r>
    </w:p>
    <w:p>
      <w:pPr>
        <w:rPr>
          <w:rFonts w:hint="default" w:ascii="Calibri" w:hAnsi="Calibri" w:eastAsia="微软雅黑" w:cs="Calibri"/>
          <w:i w:val="0"/>
          <w:iCs w:val="0"/>
          <w:caps w:val="0"/>
          <w:color w:val="333333"/>
          <w:spacing w:val="0"/>
          <w:kern w:val="0"/>
          <w:sz w:val="28"/>
          <w:szCs w:val="28"/>
          <w:u w:val="non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Librarian:</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3   </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Student: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OK</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see.</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Librarian:</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Thank you for joining the library</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we look forward to serving you.</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Dialogue Two</w:t>
      </w:r>
    </w:p>
    <w:p>
      <w:pPr>
        <w:numPr>
          <w:ilvl w:val="0"/>
          <w:numId w:val="2"/>
        </w:num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The signs always tell you how long you can park there and on what days.</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Then you also need to be aware of the time limits on the street signs.</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Do you know what a handicapped space is</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Student: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Can you tell me where I can park?</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Staff:</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Are you driving a motorcycle or an automobile?</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Student: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 drive an automobile.</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Staff:</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Fine.You can either park in the student lot or on the street.</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4   </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Student: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Yes,</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 have seen those spots.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Staff:</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Well,</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when you see the blue spots with the handicapped sign,do not park there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unless you have a special permit.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Are you going to be parking in the daytime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o</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r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evening?</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Student: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 park in the evenings.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Staff:</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b/>
          <w:bCs/>
          <w:i w:val="0"/>
          <w:iCs w:val="0"/>
          <w:caps w:val="0"/>
          <w:color w:val="333333"/>
          <w:spacing w:val="0"/>
          <w:kern w:val="0"/>
          <w:sz w:val="28"/>
          <w:szCs w:val="28"/>
          <w:u w:val="single"/>
          <w:shd w:val="clear" w:fill="FFFFFF"/>
          <w:vertAlign w:val="baseline"/>
          <w:lang w:val="en-US" w:eastAsia="zh-CN" w:bidi="ar"/>
        </w:rPr>
        <w:t xml:space="preserve">   5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Have you seen those signs?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Student: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Yes,I have seen those signs.</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Staff:</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   </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highlight w:val="non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highlight w:val="none"/>
          <w:shd w:val="clear" w:fill="FFFFFF"/>
          <w:vertAlign w:val="baseline"/>
          <w:lang w:val="en-US" w:eastAsia="zh-CN" w:bidi="ar"/>
        </w:rPr>
        <w:t>Section B</w:t>
      </w:r>
    </w:p>
    <w:p>
      <w:pPr>
        <w:rPr>
          <w:rFonts w:hint="default" w:ascii="Calibri" w:hAnsi="Calibri" w:eastAsia="微软雅黑" w:cs="Calibri"/>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In this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section there is one incomplete inter</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view w</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hich</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has four</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blank</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a</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nd four</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choices A</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B</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C</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a</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nd</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D,</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taken</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from the interiew.Fill in e</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ach</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 xml:space="preserve"> of the blanks with one of the ch</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oices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to</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complete the</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 xml:space="preserve">interview and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numPr>
          <w:ilvl w:val="0"/>
          <w:numId w:val="3"/>
        </w:num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And I don't think the boys have minded.</w:t>
      </w:r>
    </w:p>
    <w:p>
      <w:pPr>
        <w:numPr>
          <w:ilvl w:val="0"/>
          <w:numId w:val="3"/>
        </w:num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And fooled the boys for a while.</w:t>
      </w:r>
    </w:p>
    <w:p>
      <w:pPr>
        <w:numPr>
          <w:ilvl w:val="0"/>
          <w:numId w:val="3"/>
        </w:num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All this time I thought you were"J.K."</w:t>
      </w:r>
    </w:p>
    <w:p>
      <w:pPr>
        <w:numPr>
          <w:ilvl w:val="0"/>
          <w:numId w:val="3"/>
        </w:num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Well,it's because my British publisher.</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Winfrey:</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So,this is the first time we've met.</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Rowling:</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Yes,it is.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Winfrey:</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And my producers tell me that your real name is J.</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O.</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Rowling:</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laughing)</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Yeah.</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Winfrey:</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J.K.is...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Rowling:</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b/>
          <w:bCs/>
          <w:i w:val="0"/>
          <w:iCs w:val="0"/>
          <w:caps w:val="0"/>
          <w:color w:val="333333"/>
          <w:spacing w:val="0"/>
          <w:kern w:val="0"/>
          <w:sz w:val="28"/>
          <w:szCs w:val="28"/>
          <w:u w:val="single"/>
          <w:shd w:val="clear" w:fill="FFFFFF"/>
          <w:vertAlign w:val="baseline"/>
          <w:lang w:val="en-US" w:eastAsia="zh-CN" w:bidi="ar"/>
        </w:rPr>
        <w:t xml:space="preserve">   8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When the first book came out,they thought "this is a book that will appeal to</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boys"but they didn't want the boys to know a woman had written it.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So they said to</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me“could we use your initials”and I said“fine”.I only have one initial.I</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don't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have a middle name.So I took my favorite grandmother's name,Kathleen.</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Winfrey:</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b/>
          <w:bCs/>
          <w:i w:val="0"/>
          <w:iCs w:val="0"/>
          <w:caps w:val="0"/>
          <w:color w:val="333333"/>
          <w:spacing w:val="0"/>
          <w:kern w:val="0"/>
          <w:sz w:val="28"/>
          <w:szCs w:val="28"/>
          <w:u w:val="single"/>
          <w:shd w:val="clear" w:fill="FFFFFF"/>
          <w:vertAlign w:val="baseline"/>
          <w:lang w:val="en-US" w:eastAsia="zh-CN" w:bidi="ar"/>
        </w:rPr>
        <w:t xml:space="preserve">    9   </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Rowling:</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Yeah,but not for too long,because I started getting my picture in the press and no</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one could pretend I was a man anymore.</w:t>
      </w:r>
    </w:p>
    <w:p>
      <w:pP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Winfrey:</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10    </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Rowling:</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No-it hasn't held me back,has it?</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bookmarkStart w:id="3" w:name="OLE_LINK3"/>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II Vocabulary (10 points)</w:t>
      </w:r>
    </w:p>
    <w:bookmarkEnd w:id="3"/>
    <w:p>
      <w:pP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In this part there are ten sentences,each with one word or phrase underlined.Choose the one</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from the four choices marked A,BCand D that best keeps the meaning of the sentence.Mark</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your answer</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 xml:space="preserve">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numPr>
          <w:ilvl w:val="0"/>
          <w:numId w:val="4"/>
        </w:num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The manager gave the salesgirl an accusing look for her </w:t>
      </w:r>
      <w: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hostile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attitude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to</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ward customers.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A.impatient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B.positive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C.unfriendly</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D.optimistic</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12.</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Since it is late to change my mind now,I am resolved to </w:t>
      </w:r>
      <w: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t>carry out</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the plan.</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A.review</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B.improve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C.revise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D.implement</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13.</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Security guards </w:t>
      </w:r>
      <w: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t>dispersed</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the c</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r</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owd that had gathered around the Capitol.</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A.scattered</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B.watched</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C.arrested</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D.stopped</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numPr>
          <w:ilvl w:val="0"/>
          <w:numId w:val="5"/>
        </w:num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There are several different </w:t>
      </w:r>
      <w: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t>options</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for getting internet access.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A.channels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B.reasons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C.choices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D.definitions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15.Earth has an atmosphere,which protect the surface from harmful </w:t>
      </w:r>
      <w: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t>rays.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A.gases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B.beams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C.minerals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D.substances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16.Despite years of searching,scientists have detected</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no</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signs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of life </w:t>
      </w:r>
      <w: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t>beyond</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our own sola</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r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system.</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A.besides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B.within</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C.except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D.outside</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17.</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prefer chicken to fish because Iam worried about </w:t>
      </w:r>
      <w: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accidentally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swallowing a</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small bone.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A.unexpectedly</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B.intentionally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C.hurriedly</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D.</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anxiously</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18.To start the program,</w:t>
      </w:r>
      <w: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t>insert</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the disk and follow the instructions.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A.turn over</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B.take out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C.put in</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D.track down</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19.The patient's condition has </w:t>
      </w:r>
      <w: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t>deteriorated</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since last night.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A.returned</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B.improved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C.changed</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D.worsened</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20.I couldn't afford to fly home,and a train ticket was </w:t>
      </w:r>
      <w: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t>likewise</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beyond my means.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A.nonetheless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B.also</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C.otherwise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D.furthermore</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Ⅲ</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Reading Comprehension (25 points)</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Section A</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In this section,there are four passages followed by questions or unfinished statements,each with</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four</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 xml:space="preserve">suggested answers A,B,C and D.Choose the best answer and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Passage One</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Before the 1970s,college students were treated as children.So many colleges ran in loco</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parentis system.“</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In loco parent</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i</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s</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'”is a Latin term meaning“in the place of a parent.”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I</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describes when someone else accepts responsibility to act in the interests of a child.</w:t>
      </w:r>
    </w:p>
    <w:p>
      <w:pPr>
        <w:ind w:firstLine="560" w:firstLineChars="200"/>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This idea developed long ago in British common law to define the responsibility of</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teachers toward their students.For</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years,American courts upheld in loco parent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i</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 in cases such</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as Gott versus Berea College in 1913.</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Gott owned a restaurant off campus.Berea threatened to expel students who ate at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places not owned</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by the school.The Kentucky high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court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decided that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in loco parent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i</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justified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that rule.</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I</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n loco parent</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i</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s</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meant that male and female co</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llege students</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usually</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to</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l</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ive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in separate buildings.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Women had to be back at thei</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r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do</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r</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m</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s by ten or eleven on school nights.</w:t>
      </w:r>
    </w:p>
    <w:p>
      <w:pPr>
        <w:ind w:firstLine="560" w:firstLineChars="200"/>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But in the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196</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0s.students began to protest rules and restrictions like these.At the same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time,courts began to support students who were being punished for political and social</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dissent.</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In 1960, Alabama State College expelled six students who took part in a civil rights demonstration. They sued the school and won. After that, it became harder and harder to defend in loco parentis.</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At that time, students were not considered adults until 21. Then, in 1971, the 24th amendment to the Constitution set the voting age at eighteen. So in loco parentis no longer really applied.</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Slowly, colleges began to treat students not as children, but as adults. Students came to be seen as consumers of educational services.</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Gary Dickstein, an assistant vice president at Wright State University in Dayton, Ohio,</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says in loco parentis is not really gone. It just looks different. Today's parents , he says , are often heavily involved in students' lives. They are known as "helicopter parents." They always seem to hover over their children. Gary Dickstein says these parents are likely to question decisions, especially about safety issues and grades. They want to make sure their financial investment is not being wasted.</w:t>
      </w:r>
    </w:p>
    <w:p>
      <w:pPr>
        <w:numPr>
          <w:ilvl w:val="0"/>
          <w:numId w:val="6"/>
        </w:num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Before the 1970s, many colleges ran in loco parentis system because</w:t>
      </w:r>
    </w:p>
    <w:p>
      <w:pPr>
        <w:numPr>
          <w:ilvl w:val="0"/>
          <w:numId w:val="0"/>
        </w:num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parents asked them to do it for the interests of their children</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they could take the place of the students' parents</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college students were regarded as too yang to be treated as adults</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this was tradition established by British colleges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22. Who won the case of Gott versus Berea College in 1913?</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Gott.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Berea College.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The students.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It was a win-win case.</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23. The word "dissent" in Paragraph 5 probably means</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violation of laws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extreme behaviors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wrong doings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strong disagreement</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24. In 1960 , the court ruled that Alabama State College</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was justified to have expelled the students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had no right to expel the students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should support civil right demonstration</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shouldn't interfere with students' daily life</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25. According to Gary Dickstein, today's "helicopter parents"</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keep a watchful eye on their children's life and study</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don't set their hearts at rest with college's administrators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have different opinion on their children's education</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care less about their children's education than before</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Passage Two</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Sometimes a race is not enough. Sometimes a runner just wants to go further. That's</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what happened to Dennis Martin and Brooke Curran.</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Martin , 68 , a retired detective from New York City, took up running after his first wife died. Curran ,46 , a philanthropist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慈善家</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from Alexandria, started running to get out of the house and collect her thoughts. Both she and Martin got good at run</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n</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ing but felt the desire to do more. "The more I trained, the better I got," Curran said, "but I would cross the finish line with no sense of accomplishment."</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Eventually, they worked up to running marathons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马拉松</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(and longer races) in other countries, on other continents. Now both have achieved a notable-and increasingly less rare-mile stone : running the 26. 2-mile race on all seven continents.</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They are part of a phenomenon that has grown out of the running culture in the past two decades, at the intersection of athleticism and leisure: "runcations ," which combine distance running with travel to exotic places. These trips, as expensive as they are physically challenging , are a growing and competitive market in the travel industry.</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"In the beginning , running is enough," said Steen Albrechtsen, a press manager. "The classic marathon was the ultimate goal, then came the super marathons , like London and New York. But when 90, 000 people a year can take that challenge, it is no longer exciting and adventurous. Hence, the search for new adventures began.”</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"No one could ever have imagined that running would become the lifestyle activity that it is today," said Thom Gilligan, founder and president of Boston-based Marathon Tours and Travel. Gilligan, who has been in business since 1979, is partly responsible for the sevencontinent phenomenon.</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It started with a casual talk to an interviewer about his company offering trips to every continent except Antarctica. And then in 1995, Marathon tours hosted its first Antarctica Marathon on King George Island, off the tip of the Antarctic Peninsula: 160 runners got to the starting line of a dirt-and ice-trail route via a Russian icebreaker through the Drake Passage.</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26. At the beginning, Martin took up running just to</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join in a philanthropic activity</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get away from his sadness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meet requirements of his job</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win a running race</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27. Martin and Curran are mentioned as good examples of</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running racers satisfied with their own performance.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old people who live an active life after retirement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winners in the 26. 2-mile race on all seven continents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people who enjoy long running as a lifestyle activity</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28. A new trend in the travel industry is the development of</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Antarctica travel market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expensive travel tours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challenging runcations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professional races</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29. The classic marathon no longer satisfies some people because</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it has attracted too many people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it does not provide enough challenge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it involves too fierce a competition</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it may be tough and dangerous</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30. The first Antarctica Marathon on King George Island indicates that</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Marathon Tours is a leader of the travel industry</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adventurous running has become increasingly popular</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international cooperation is a must to such a event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runcations are expensive and physically challenging.</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Passage Three</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Vancouver is the best place to live in the Americas , according to a quality-of-life ranking published earlier this month. The city regularly tops such indexes as its clean air, spacious homes and weekend possibilities of sailing and skiing. But its status as a liveable city is threatened by worsening congestion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拥挤</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Over the next three decades, another 1 million residents are expected to live in the Great Vancouver region adding more cars, bicycles and lorries to roads that are already struggling to serve the existing 2.3 million residents.</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proposal by Vancouver's mayor seeks to prevent the worsening conditions. Upgrades would be made to 2,300 kilometres of road lanes , as well as bus routes and cycle paths. Four hundred new buses would join the fleet of 1, 830. there would be more trains and more "seabus" ferry crossing between Vancouver and its wealthy northern suburbs. To get all that, residents must vote to accept an increase in sales tax, from 7% to 7.5% . Polls suggest they will vote no.</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Everyone agrees that a more efficient transport system is needed. Confined by mountains to the north, the United States to the south and Pacific Ocean to the west, Vancouver has spread in the only direction where there is still land, into the Fraser Valley, which just a few decades ago was mostly farmland. The road is often overcrowded.</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Yet commuters' suspicion of local bureaucrats may exceed their dislike of congestion.TransLink, which runs public transport in the region, is unloved by taxpayers. Passengers blame it when Skytrain, the light-rail system, comes to a standstill because of mechanical or electrical faults, as happened twice in one week last summer, leaving commuters stuck in carriages with nothing to do but expressing their anger on Twitter. That sort of thing has made voters less willing to pay the C $ 7. 5 billion in capital spending that the ten-year traffic upgrade would involve.</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Despite the complaints, Vancouver's transport system is a decent, well-integrated one on which to build, recons Todd Litman, a transport consultant who has worked for TransLink."These upgrades are all-important if Vancouver wants to maintain its reputation for being a destination others want to go to," he says.</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31. The biggest problem threatening Vancouver as a liveable city is</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lack of money</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shortage of land</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climate change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increasing congestion</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32. The upgrade proposal by Vancouver's mayor may be turned down by residents because</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upgrades would add to their financial burdens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upgrades would take away their living space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they are reluctant to move to new places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they do not want more people to move in</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33. The only direction for Vancouver to further expand is towards</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the north</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the south</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the west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the east</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34. TransLink is mentioned (Para. 4) as an example of</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worsening traffic congestion</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local effort to improve public transport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local residents' complaints about the bureaucrats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world famous transport companies</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35. According to Todd Litman, the upgrade proposal</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deserves public support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satisfies the transport company</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will benefit local economy</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will solve the traffic problem</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Passage Four</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We tend to think of plants as the furniture of the natural world. They don't move, they don't make sounds , they don't seem to respond to anything-at least not very quickly. But as is often the case , our human view of the world misses quite a lot. Plants talk to each other all the time. And the language is chemical.</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Over the years, scientists have reported that different types of plants, from trees to tomatoes , release compounds into the air to help neighboring plants. These chemical warnings all have the same purpose-to spread information about one plant's disease so other plants can defend themselves. But exactly how plants receive and act on many of these signals is still mysterious.</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In this week's Proceedings of the National Academy of Sciences, researchers in Japan offer some explanations. They have identified one chemical message and traced it all the way from release to action.</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The scientists looked at tomato plants infested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侵害</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by a common pest, the cutworm caterpillar(</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毛虫</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To start out, they grew plants in two plastic compartments connected by a tube. One plant was infested and placed upwind and the others were uninfested and placed downwind. The downwind plants were later exposed to the cutworm caterpillar. The results showed that plants that had previously been near sick neighbors were able to defend themselves better against the caterpillar.</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The researchers also studied leaves from exposed and unexposed plants. They found one compound showed up more often in the exposed plants. The substance is called HexVic.When the scientists fed HexVic to cutworms, it knocked down their survival rate by 17%. The scientists identified the source of HexVic, and sprayed it lightly over healthy plants. Those plants were then able to start producing the caterpillar-killing HexVic. Researchers confirmed that uninfested plants have to build their own weapon to fight off bugs and diseases. How de they know when to play defense? They are warned first by their friendly plant neighbors.</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It is a complex tale , and it may be happening in more plant species than tomatoes. It ma also be happening with more chemical signals that are still unknown to us. For now thoug</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we know that plants not only communicate , they look out for one another.</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36. What does the author try to emphasize in Paragraph 1?</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Plants are the furniture of the natural world.</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Plants can communicate with each other.</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How plants communicate is still a mystery.</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Enough attention has been paid to plant talk.</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37. According to Paragraph 2 , what remains unknown is</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how many types of plants release compounds into the air</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whether plants send chemical warnings to their neighbors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how plants receive and handle the signals from their neighbors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why plants spread chemical information to their neighbors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38. The tomato plants in the experiment were</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exposed to different kinds of pests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exposed to the pest at the same time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placed separately but contacted through air</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placed together in a closed compartment</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39. The experiment shows that the infested plant helps its neighbors by</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letting them know how to produce HexVic.</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producing enough HexVic to kill the pest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making more HexVic to attract the pest</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releasing HexVic into the air to warn them.</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40. What may be the best title for the passage?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Talking Plants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Plant Bug Killer</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Survival of Plants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Plant World</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Section B</w:t>
      </w:r>
    </w:p>
    <w:p>
      <w:pP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Directions: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 xml:space="preserve">In this section , you are required to read one quoted blog and the comments on it. The </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blog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 xml:space="preserve">and comments are followed by questions or unfinished statements , each with four suggested answers A, C and D. Choose the best answer and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Towards the end of the 1990s, more than a decade and a half after Diet Coke was first introduced , sale of Coca Cola's best-selling low calorie drink appeared to slow down.</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However, in the decade that followed, diet sodas grew by more than 30 percent. In 2009, sales pushed above $8. 5 billion for the first time. But America's thirst for Diet Coke is running dry again</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and this time it could be for good.</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The diet soda slowdown isn't merely an American thing</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it's also happening worldwide.But the future of diet colas is particularly cloudy in the United States.</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Low calorie sodas are fighting a hard battle against not one but two trends among American consumers. The first is that overall soda consumption has been on the decline since before 2000. Diet sodas, though they might come sugar and calorie-free, are still sodas, something Americans are proving less and less interested in drinking.</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The second, and perhaps more significant trend, is a growing mistrust of artificial sweeteners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甜味剂</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 Consumers' attitudes towards sweeteners have really changed," said Howard Telford, an industry analyst. " There's a very negative perception about artificial sweeteners. The industry is still trying to get its head around this.</w:t>
      </w:r>
    </w:p>
    <w:p>
      <w:pPr>
        <w:ind w:firstLine="560" w:firstLineChars="20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Comment</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 1：</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Add me to the number of people addicted to diet colas who quit drinking soda altogether. I honestly think soda is addictive and I'm happy to not be drinking it anymore.</w:t>
      </w:r>
    </w:p>
    <w:p>
      <w:pPr>
        <w:ind w:firstLine="560" w:firstLineChars="20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Comment 2:</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Perhaps it also has something more to do with the skyrocketing cost of soft drinks.</w:t>
      </w:r>
    </w:p>
    <w:p>
      <w:pPr>
        <w:ind w:firstLine="560" w:firstLineChars="20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Comment 3:</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 LOVE diet drinks! Am I unhealthy? Who knows? I guarantee I have a better physique than most 43-year-old men.</w:t>
      </w:r>
    </w:p>
    <w:p>
      <w:pPr>
        <w:ind w:firstLine="560" w:firstLineChars="20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Comment 4:</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This is a silly and shallow piece. The reason for the fall off is simply the explosion in consumption of bottled waters and energy drinks.</w:t>
      </w:r>
    </w:p>
    <w:p>
      <w:pPr>
        <w:ind w:firstLine="560" w:firstLineChars="20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Comment 5:</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As people learn more about health and wellness they will consume less sugar, less soda, less artificial sweeteners.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41. What do we know about diet soda sale?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It has been decreasing since the 1990s.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It reached its peak in the 2000s but began to drop since then.</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It began to undergo a gradual drop starting from 2000.</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It was on the decline since the 1990s but is on the rise now.</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42. What does the author think of the future prospects of diet soda sale?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It is hard to say for sure.</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It may have ups and downs.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It will continue to drop.</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It will get better soon.</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43. Which comment gives a personal reason for quitting diet colas?</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Comment 1.</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Comment 3.</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Comment 4.</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Comment 5.</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44. Which comment supports the author' point of view?</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Comment 2.</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B. Comment 3. </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Comment 4.</w:t>
      </w:r>
    </w:p>
    <w:p>
      <w:pPr>
        <w:ind w:firstLine="280" w:firstLineChars="1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Comment 5.</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45. Which comments disagree with the author on the soda sale slowdown?</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Comment 1 and Comment 4.</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Comment 2 and Comment 3.</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Comment 3 and Comment 5.</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Comment 2 and Comment 4.</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IV Cloze (10 points)</w:t>
      </w:r>
    </w:p>
    <w:p>
      <w:pP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In this part , there is a passage with ten blanks. For each blank there are four choices marked</w:t>
      </w:r>
      <w:r>
        <w:rPr>
          <w:rFonts w:hint="eastAsia" w:ascii="Calibri" w:hAnsi="Calibri" w:eastAsia="微软雅黑" w:cs="Calibri"/>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A, B,C, and D. Choose the best answer for each blank and mark your answ</w:t>
      </w:r>
      <w:r>
        <w:rPr>
          <w:rFonts w:hint="default" w:ascii="Calibri" w:hAnsi="Calibri" w:cs="Calibri"/>
          <w:i/>
          <w:iCs/>
          <w:sz w:val="28"/>
          <w:szCs w:val="28"/>
        </w:rPr>
        <w:t xml:space="preserve">er on the </w:t>
      </w:r>
      <w:r>
        <w:rPr>
          <w:rFonts w:hint="default" w:ascii="Calibri" w:hAnsi="Calibri" w:cs="Calibri"/>
          <w:b/>
          <w:bCs/>
          <w:i/>
          <w:iCs/>
          <w:sz w:val="28"/>
          <w:szCs w:val="28"/>
        </w:rPr>
        <w:t xml:space="preserve">Answer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Sheet.</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When asked about the impact of disturbing news on children, one mother said: "My 11year-old daughter doesn't like watching the news. She often has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46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about what she has seen. One time, she watched a report about a person who killed a family member with a knife. That night she dreamed that she too was being killed. " Another interviewee said:"My six-year-old niece saw reports of tornadoes (</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龙卷风</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from elsewhere in the country. For weeks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47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she was terrified. She</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br w:type="textWrapping"/>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48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call me on the phone convinced that a tormado was coming her way and that she was going to die."</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Do you think disturbing news reports can frighten children? In one survey, nearly 40 percent of parents said that their children had been</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49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by something they saw in the news and that,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50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 the children had feared that a similar event would happen to them or their loved ones. Why? One factor is that children often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51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the news differently from adults. For example , small children may believe that a</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52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that is broadcast repeatedly is really happening repeatedly.</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A second factor is that daily reports of disturbing events can distort a child's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53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of the world. True, we live in " critical times hard to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54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But repeated exposure to disturbing news reports can cause children to develop lasting fears. " Children who watch a lot of TV news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55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to overestimate the occurrence of crime and may perceive the world to be a more dangerous place than it actually is," observes the Kaiser Family Foundation.</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46. A. ideas</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pictures</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thoughts</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nightmares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47. A. before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later</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afterward.</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ago</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48. A. could</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would</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should</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might</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49. A. upset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disappointed</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bored</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angered</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50. A. all the more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as a result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in no time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D.</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by all means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51. A. treat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narrate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interpret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tell</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52. A. drama</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play</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comedy</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tragedy</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53. A. look</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sight</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view</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imagination</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54. A. set forth</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deal with</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stick to</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give up</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55. A. tend</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come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turn</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prefer</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V Text Completion (20 points)</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 xml:space="preserve">In this part, there are three incomplete texts with 20 questions (Ranging from 56 to 75).Above each text there are three or four phrases to be completed. First , use the choices provided in the box to complete the phrases. Second , use the completed phrases to fill in the blanks of the text.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sz w:val="28"/>
        </w:rPr>
        <mc:AlternateContent>
          <mc:Choice Requires="wps">
            <w:drawing>
              <wp:anchor distT="0" distB="0" distL="114300" distR="114300" simplePos="0" relativeHeight="251659264" behindDoc="0" locked="0" layoutInCell="1" allowOverlap="1">
                <wp:simplePos x="0" y="0"/>
                <wp:positionH relativeFrom="column">
                  <wp:posOffset>1390650</wp:posOffset>
                </wp:positionH>
                <wp:positionV relativeFrom="paragraph">
                  <wp:posOffset>214630</wp:posOffset>
                </wp:positionV>
                <wp:extent cx="2179320" cy="1242060"/>
                <wp:effectExtent l="6350" t="6350" r="8890" b="16510"/>
                <wp:wrapNone/>
                <wp:docPr id="1" name="文本框 1"/>
                <wp:cNvGraphicFramePr/>
                <a:graphic xmlns:a="http://schemas.openxmlformats.org/drawingml/2006/main">
                  <a:graphicData uri="http://schemas.microsoft.com/office/word/2010/wordprocessingShape">
                    <wps:wsp>
                      <wps:cNvSpPr txBox="1"/>
                      <wps:spPr>
                        <a:xfrm>
                          <a:off x="2907665" y="6714490"/>
                          <a:ext cx="2179320" cy="124206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7"/>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tend to</w:t>
                            </w:r>
                          </w:p>
                          <w:p>
                            <w:pPr>
                              <w:numPr>
                                <w:ilvl w:val="0"/>
                                <w:numId w:val="7"/>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later regretted</w:t>
                            </w:r>
                          </w:p>
                          <w:p>
                            <w:pPr>
                              <w:numPr>
                                <w:ilvl w:val="0"/>
                                <w:numId w:val="7"/>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spending</w:t>
                            </w:r>
                          </w:p>
                          <w:p>
                            <w:pPr>
                              <w:rPr>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5pt;margin-top:16.9pt;height:97.8pt;width:171.6pt;z-index:251659264;mso-width-relative:page;mso-height-relative:page;" fillcolor="#FFFFFF [3201]" filled="t" stroked="t" coordsize="21600,21600" o:gfxdata="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9HGUjcAAAACgEAAA8AAAAAAAAAAQAgAAAAIgAAAGRycy9kb3ducmV2LnhtbFBLAQIU&#10;ABQAAAAIAIdO4kAf1dbGYQIAAMYEAAAOAAAAAAAAAAEAIAAAACsBAABkcnMvZTJvRG9jLnhtbFBL&#10;BQYAAAAABgAGAFkBAAD+BQAAAAA=&#10;">
                <v:fill on="t" focussize="0,0"/>
                <v:stroke weight="1pt" color="#000000 [3213]" joinstyle="round"/>
                <v:imagedata o:title=""/>
                <o:lock v:ext="edit" aspectratio="f"/>
                <v:textbox>
                  <w:txbxContent>
                    <w:p>
                      <w:pPr>
                        <w:numPr>
                          <w:ilvl w:val="0"/>
                          <w:numId w:val="7"/>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tend to</w:t>
                      </w:r>
                    </w:p>
                    <w:p>
                      <w:pPr>
                        <w:numPr>
                          <w:ilvl w:val="0"/>
                          <w:numId w:val="7"/>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later regretted</w:t>
                      </w:r>
                    </w:p>
                    <w:p>
                      <w:pPr>
                        <w:numPr>
                          <w:ilvl w:val="0"/>
                          <w:numId w:val="7"/>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spending</w:t>
                      </w:r>
                    </w:p>
                    <w:p>
                      <w:pPr>
                        <w:rPr>
                          <w:b/>
                          <w:bCs/>
                        </w:rPr>
                      </w:pPr>
                    </w:p>
                  </w:txbxContent>
                </v:textbox>
              </v:shape>
            </w:pict>
          </mc:Fallback>
        </mc:AlternateConten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Text One</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Phrases:</w:t>
      </w:r>
    </w:p>
    <w:p>
      <w:pPr>
        <w:ind w:firstLine="1960" w:firstLineChars="7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A. you may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purchase on impulse.</w:t>
      </w:r>
    </w:p>
    <w:p>
      <w:pPr>
        <w:ind w:firstLine="1960" w:firstLineChars="7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B. keep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under control</w:t>
      </w:r>
    </w:p>
    <w:p>
      <w:pPr>
        <w:ind w:firstLine="1960" w:firstLineChars="700"/>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C. remember past impulse purchases that you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w:t>
      </w:r>
    </w:p>
    <w:p>
      <w:pPr>
        <w:ind w:firstLine="560" w:firstLineChars="200"/>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In addition to the external pressure we face from marketing , our own feelings and habits can contribute to excessive spending. Here are some suggestions to help you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59  .</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First , resist your impulse buying. Do you enjoy the excitement of shopping and finding a bargain? If so,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60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 To resist, slow down and think realistically about the long-term consequences of buying , owning, and maintaining what you are planning to buy. Stop and</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61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Give yourself a "cool down" period before making your final decision.</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Text Two</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sz w:val="28"/>
        </w:rPr>
        <mc:AlternateContent>
          <mc:Choice Requires="wps">
            <w:drawing>
              <wp:anchor distT="0" distB="0" distL="114300" distR="114300" simplePos="0" relativeHeight="251660288" behindDoc="0" locked="0" layoutInCell="1" allowOverlap="1">
                <wp:simplePos x="0" y="0"/>
                <wp:positionH relativeFrom="column">
                  <wp:posOffset>1306830</wp:posOffset>
                </wp:positionH>
                <wp:positionV relativeFrom="paragraph">
                  <wp:posOffset>39370</wp:posOffset>
                </wp:positionV>
                <wp:extent cx="2179320" cy="1242060"/>
                <wp:effectExtent l="6350" t="6350" r="8890" b="16510"/>
                <wp:wrapNone/>
                <wp:docPr id="2" name="文本框 2"/>
                <wp:cNvGraphicFramePr/>
                <a:graphic xmlns:a="http://schemas.openxmlformats.org/drawingml/2006/main">
                  <a:graphicData uri="http://schemas.microsoft.com/office/word/2010/wordprocessingShape">
                    <wps:wsp>
                      <wps:cNvSpPr txBox="1"/>
                      <wps:spPr>
                        <a:xfrm>
                          <a:off x="0" y="0"/>
                          <a:ext cx="2179320" cy="124206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firstLine="1120" w:firstLineChars="4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action</w:t>
                            </w:r>
                          </w:p>
                          <w:p>
                            <w:pPr>
                              <w:ind w:firstLine="1120" w:firstLineChars="4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angrier</w:t>
                            </w:r>
                          </w:p>
                          <w:p>
                            <w:pPr>
                              <w:ind w:firstLine="1120" w:firstLineChars="4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getting</w:t>
                            </w:r>
                          </w:p>
                          <w:p>
                            <w:pPr>
                              <w:rPr>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9pt;margin-top:3.1pt;height:97.8pt;width:171.6pt;z-index:251660288;mso-width-relative:page;mso-height-relative:page;" fillcolor="#FFFFFF [3201]" filled="t" stroked="t" coordsize="21600,21600" o:gfxdata="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A/q2M&#10;2gAAAAkBAAAPAAAAAAAAAAEAIAAAACIAAABkcnMvZG93bnJldi54bWxQSwECFAAUAAAACACHTuJA&#10;7nlSzFgCAAC6BAAADgAAAAAAAAABACAAAAApAQAAZHJzL2Uyb0RvYy54bWxQSwUGAAAAAAYABgBZ&#10;AQAA8wUAAAAA&#10;">
                <v:fill on="t" focussize="0,0"/>
                <v:stroke weight="1pt" color="#000000 [3213]" joinstyle="round"/>
                <v:imagedata o:title=""/>
                <o:lock v:ext="edit" aspectratio="f"/>
                <v:textbox>
                  <w:txbxContent>
                    <w:p>
                      <w:pPr>
                        <w:ind w:firstLine="1120" w:firstLineChars="4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action</w:t>
                      </w:r>
                    </w:p>
                    <w:p>
                      <w:pPr>
                        <w:ind w:firstLine="1120" w:firstLineChars="4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angrier</w:t>
                      </w:r>
                    </w:p>
                    <w:p>
                      <w:pPr>
                        <w:ind w:firstLine="1120" w:firstLineChars="4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getting</w:t>
                      </w:r>
                    </w:p>
                    <w:p>
                      <w:pPr>
                        <w:rPr>
                          <w:b/>
                          <w:bCs/>
                        </w:rPr>
                      </w:pPr>
                    </w:p>
                  </w:txbxContent>
                </v:textbox>
              </v:shape>
            </w:pict>
          </mc:Fallback>
        </mc:AlternateConten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Phrases:</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A. </w:t>
      </w:r>
      <w:r>
        <w:rPr>
          <w:rFonts w:hint="default" w:ascii="Calibri" w:hAnsi="Calibri" w:eastAsia="微软雅黑" w:cs="Calibri"/>
          <w:i w:val="0"/>
          <w:iCs w:val="0"/>
          <w:color w:val="333333"/>
          <w:spacing w:val="0"/>
          <w:kern w:val="0"/>
          <w:sz w:val="28"/>
          <w:szCs w:val="28"/>
          <w:shd w:val="clear" w:fill="FFFFFF"/>
          <w:vertAlign w:val="baseline"/>
          <w:lang w:val="en-US" w:eastAsia="zh-CN" w:bidi="ar"/>
        </w:rPr>
        <w:t>L</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ike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62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any compensation</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to take any</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63   </w:t>
      </w:r>
    </w:p>
    <w:p>
      <w:pPr>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which makes you</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64  </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Picture this situation : you have bought a faulty item from a shop and you take it back to complain. You go directly to the shop assistant and tell them your problem. They say they cannot help you,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65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 to the point where you start insulting the poor shop assistant. This will do you no favour,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66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 or even your money back. If you go directly to the first person you see, you may be wasting your time as they may be powerless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67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So the important lesson to be learnt is to make sure firstly that you are speaking to the relevant person, the one who has the authority to make decision.</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Text Three</w: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sz w:val="28"/>
        </w:rPr>
        <mc:AlternateContent>
          <mc:Choice Requires="wps">
            <w:drawing>
              <wp:anchor distT="0" distB="0" distL="114300" distR="114300" simplePos="0" relativeHeight="251661312" behindDoc="0" locked="0" layoutInCell="1" allowOverlap="1">
                <wp:simplePos x="0" y="0"/>
                <wp:positionH relativeFrom="column">
                  <wp:posOffset>1428750</wp:posOffset>
                </wp:positionH>
                <wp:positionV relativeFrom="paragraph">
                  <wp:posOffset>161290</wp:posOffset>
                </wp:positionV>
                <wp:extent cx="2179320" cy="1713865"/>
                <wp:effectExtent l="6350" t="6350" r="8890" b="17145"/>
                <wp:wrapNone/>
                <wp:docPr id="3" name="文本框 3"/>
                <wp:cNvGraphicFramePr/>
                <a:graphic xmlns:a="http://schemas.openxmlformats.org/drawingml/2006/main">
                  <a:graphicData uri="http://schemas.microsoft.com/office/word/2010/wordprocessingShape">
                    <wps:wsp>
                      <wps:cNvSpPr txBox="1"/>
                      <wps:spPr>
                        <a:xfrm>
                          <a:off x="0" y="0"/>
                          <a:ext cx="2179320" cy="1713865"/>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as much as</w:t>
                            </w:r>
                          </w:p>
                          <w:p>
                            <w:p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the smaller</w:t>
                            </w:r>
                          </w:p>
                          <w:p>
                            <w:p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more likely</w:t>
                            </w:r>
                          </w:p>
                          <w:p>
                            <w:p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up to a year</w:t>
                            </w:r>
                          </w:p>
                          <w:p>
                            <w:pPr>
                              <w:rPr>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5pt;margin-top:12.7pt;height:134.95pt;width:171.6pt;z-index:251661312;mso-width-relative:page;mso-height-relative:page;" fillcolor="#FFFFFF [3201]" filled="t" stroked="t" coordsize="21600,21600" o:gfxdata="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ljw&#10;V9wAAAAKAQAADwAAAAAAAAABACAAAAAiAAAAZHJzL2Rvd25yZXYueG1sUEsBAhQAFAAAAAgAh07i&#10;QIvBGS5XAgAAugQAAA4AAAAAAAAAAQAgAAAAKwEAAGRycy9lMm9Eb2MueG1sUEsFBgAAAAAGAAYA&#10;WQEAAPQFAAAAAA==&#10;">
                <v:fill on="t" focussize="0,0"/>
                <v:stroke weight="1pt" color="#000000 [3213]" joinstyle="round"/>
                <v:imagedata o:title=""/>
                <o:lock v:ext="edit" aspectratio="f"/>
                <v:textbox>
                  <w:txbxContent>
                    <w:p>
                      <w:p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A. as much as</w:t>
                      </w:r>
                    </w:p>
                    <w:p>
                      <w:p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B. the smaller</w:t>
                      </w:r>
                    </w:p>
                    <w:p>
                      <w:p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C. more likely</w:t>
                      </w:r>
                    </w:p>
                    <w:p>
                      <w:p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D. up to a year</w:t>
                      </w:r>
                    </w:p>
                    <w:p>
                      <w:pPr>
                        <w:rPr>
                          <w:b/>
                          <w:bCs/>
                        </w:rPr>
                      </w:pPr>
                    </w:p>
                  </w:txbxContent>
                </v:textbox>
              </v:shape>
            </w:pict>
          </mc:Fallback>
        </mc:AlternateContent>
      </w: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Phrases:</w:t>
      </w:r>
    </w:p>
    <w:p>
      <w:pPr>
        <w:ind w:firstLine="1680" w:firstLineChars="6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A. but not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68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happiness</w:t>
      </w:r>
    </w:p>
    <w:p>
      <w:pPr>
        <w:ind w:firstLine="1680" w:firstLineChars="600"/>
        <w:rPr>
          <w:rFonts w:hint="default"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B. lasted for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69   </w:t>
      </w:r>
    </w:p>
    <w:p>
      <w:pPr>
        <w:ind w:firstLine="1680" w:firstLineChars="6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C. 20% percent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70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to feel happy</w:t>
      </w:r>
    </w:p>
    <w:p>
      <w:pPr>
        <w:ind w:firstLine="1680" w:firstLineChars="6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D.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71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the physical distance between friends</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The new study found that friends of happy people had a greater chance of being happ themselves. And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72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,the larger the effect they had on each other's happiness.</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For example, a person was</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73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if a friend living within one and a half kilometers was also happy. Having a happy neighbor who lived next door increased an individual's chance of being happy by 34% . The effects of friends' happiness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74  .</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The researchers found that happiness really is contagious. Sadness also spread among friends,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75  .</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jc w:val="cente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bookmarkStart w:id="4" w:name="OLE_LINK1"/>
      <w:bookmarkStart w:id="5" w:name="_GoBack"/>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Paper Two (50 minutes)</w:t>
      </w:r>
    </w:p>
    <w:bookmarkEnd w:id="4"/>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VI Translation (10 points)</w:t>
      </w:r>
    </w:p>
    <w:bookmarkEnd w:id="5"/>
    <w:p>
      <w:pP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Translate the following passage into Chinese. Write your answer on the</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 xml:space="preserve"> Answer Sheet.</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Should work be placed among the causes of happiness or be regarded as a burden? Much work is exceedingly tiresome , and an excess of work causes stress and even disease. I think, however, that, provided work is not excessive in amount, even boring work is less harmful than idleness. We sometimes feel a little relief from work; at other times work gives us delight. These feelings arise according to the type of work we are doing and our ability to do that work. Work fills many hours of the day and removes the need to decide what one</w:t>
      </w:r>
      <w:r>
        <w:rPr>
          <w:rFonts w:hint="eastAsia"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should do.</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VII Writing (15 points)</w:t>
      </w:r>
    </w:p>
    <w:p>
      <w:pPr>
        <w:rPr>
          <w:rFonts w:hint="default" w:ascii="Calibri" w:hAnsi="Calibri" w:eastAsia="微软雅黑" w:cs="Calibri"/>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 xml:space="preserve">Write a composition in no less than 150 words on the topic: How can we contribute to the environment protection? You should write according to the outline given below. Write your composition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环境保护已成为我们共同的责任。</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你认为我们应该怎样做才能降低能耗,节约资源,保护地球环境?</w:t>
      </w:r>
    </w:p>
    <w:p>
      <w:pPr>
        <w:ind w:firstLine="560" w:firstLineChars="2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t>请举例说明。</w:t>
      </w:r>
    </w:p>
    <w:p>
      <w:pPr>
        <w:rPr>
          <w:rFonts w:hint="default" w:ascii="Calibri" w:hAnsi="Calibri" w:cs="Calibri"/>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3280D"/>
    <w:multiLevelType w:val="singleLevel"/>
    <w:tmpl w:val="9C23280D"/>
    <w:lvl w:ilvl="0" w:tentative="0">
      <w:start w:val="1"/>
      <w:numFmt w:val="upperLetter"/>
      <w:suff w:val="space"/>
      <w:lvlText w:val="%1."/>
      <w:lvlJc w:val="left"/>
    </w:lvl>
  </w:abstractNum>
  <w:abstractNum w:abstractNumId="1">
    <w:nsid w:val="A947D0A4"/>
    <w:multiLevelType w:val="singleLevel"/>
    <w:tmpl w:val="A947D0A4"/>
    <w:lvl w:ilvl="0" w:tentative="0">
      <w:start w:val="1"/>
      <w:numFmt w:val="upperLetter"/>
      <w:suff w:val="space"/>
      <w:lvlText w:val="%1."/>
      <w:lvlJc w:val="left"/>
    </w:lvl>
  </w:abstractNum>
  <w:abstractNum w:abstractNumId="2">
    <w:nsid w:val="D60FF599"/>
    <w:multiLevelType w:val="singleLevel"/>
    <w:tmpl w:val="D60FF599"/>
    <w:lvl w:ilvl="0" w:tentative="0">
      <w:start w:val="11"/>
      <w:numFmt w:val="decimal"/>
      <w:suff w:val="space"/>
      <w:lvlText w:val="%1."/>
      <w:lvlJc w:val="left"/>
    </w:lvl>
  </w:abstractNum>
  <w:abstractNum w:abstractNumId="3">
    <w:nsid w:val="43DD9DA0"/>
    <w:multiLevelType w:val="singleLevel"/>
    <w:tmpl w:val="43DD9DA0"/>
    <w:lvl w:ilvl="0" w:tentative="0">
      <w:start w:val="14"/>
      <w:numFmt w:val="decimal"/>
      <w:suff w:val="space"/>
      <w:lvlText w:val="%1."/>
      <w:lvlJc w:val="left"/>
    </w:lvl>
  </w:abstractNum>
  <w:abstractNum w:abstractNumId="4">
    <w:nsid w:val="49A16536"/>
    <w:multiLevelType w:val="singleLevel"/>
    <w:tmpl w:val="49A16536"/>
    <w:lvl w:ilvl="0" w:tentative="0">
      <w:start w:val="21"/>
      <w:numFmt w:val="decimal"/>
      <w:suff w:val="space"/>
      <w:lvlText w:val="%1."/>
      <w:lvlJc w:val="left"/>
    </w:lvl>
  </w:abstractNum>
  <w:abstractNum w:abstractNumId="5">
    <w:nsid w:val="5CF4A687"/>
    <w:multiLevelType w:val="singleLevel"/>
    <w:tmpl w:val="5CF4A687"/>
    <w:lvl w:ilvl="0" w:tentative="0">
      <w:start w:val="1"/>
      <w:numFmt w:val="upperLetter"/>
      <w:suff w:val="space"/>
      <w:lvlText w:val="%1."/>
      <w:lvlJc w:val="left"/>
    </w:lvl>
  </w:abstractNum>
  <w:abstractNum w:abstractNumId="6">
    <w:nsid w:val="7E31BCD3"/>
    <w:multiLevelType w:val="singleLevel"/>
    <w:tmpl w:val="7E31BCD3"/>
    <w:lvl w:ilvl="0" w:tentative="0">
      <w:start w:val="1"/>
      <w:numFmt w:val="upperLetter"/>
      <w:suff w:val="space"/>
      <w:lvlText w:val="%1."/>
      <w:lvlJc w:val="left"/>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TQwODU4NTIzN2Y5NDQyNmNmMWI4ZTY5NzRiZGYifQ=="/>
  </w:docVars>
  <w:rsids>
    <w:rsidRoot w:val="16A42093"/>
    <w:rsid w:val="05262E82"/>
    <w:rsid w:val="16A42093"/>
    <w:rsid w:val="1D0F7866"/>
    <w:rsid w:val="29633882"/>
    <w:rsid w:val="51FF6F99"/>
    <w:rsid w:val="54DA7145"/>
    <w:rsid w:val="57E3136A"/>
    <w:rsid w:val="7A553DF5"/>
    <w:rsid w:val="7AE3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4609</Words>
  <Characters>21691</Characters>
  <Lines>0</Lines>
  <Paragraphs>0</Paragraphs>
  <TotalTime>11</TotalTime>
  <ScaleCrop>false</ScaleCrop>
  <LinksUpToDate>false</LinksUpToDate>
  <CharactersWithSpaces>26277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2022-10-26T03:00:00Z</dcterms:created>
  <dc:creator>浅月流歌﹌</dc:creator>
  <cp:lastModifiedBy>浅月流歌﹌</cp:lastModifiedBy>
  <dcterms:modified xsi:type="dcterms:W3CDTF">2022-11-02T09:37:02Z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3702A909679C44459735E4ACED69157E</vt:lpwstr>
  </property>
</Properties>
</file>